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6398" w14:textId="77777777" w:rsidR="00685242" w:rsidRDefault="00685242" w:rsidP="0068524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Révision pour le test – Module 4a</w:t>
      </w:r>
      <w:r w:rsidR="00474CB3">
        <w:rPr>
          <w:rFonts w:ascii="Comic Sans MS" w:hAnsi="Comic Sans MS"/>
          <w:b/>
          <w:sz w:val="28"/>
          <w:szCs w:val="28"/>
          <w:u w:val="single"/>
        </w:rPr>
        <w:tab/>
      </w:r>
      <w:r w:rsidR="00474CB3">
        <w:rPr>
          <w:rFonts w:ascii="Comic Sans MS" w:hAnsi="Comic Sans MS"/>
          <w:b/>
          <w:sz w:val="28"/>
          <w:szCs w:val="28"/>
          <w:u w:val="single"/>
        </w:rPr>
        <w:tab/>
      </w:r>
      <w:r w:rsidR="00474CB3">
        <w:rPr>
          <w:rFonts w:ascii="Comic Sans MS" w:hAnsi="Comic Sans MS"/>
          <w:b/>
          <w:sz w:val="28"/>
          <w:szCs w:val="28"/>
          <w:u w:val="single"/>
        </w:rPr>
        <w:tab/>
      </w:r>
      <w:r w:rsidR="00474CB3">
        <w:rPr>
          <w:rFonts w:ascii="Comic Sans MS" w:hAnsi="Comic Sans MS"/>
          <w:b/>
          <w:sz w:val="28"/>
          <w:szCs w:val="28"/>
          <w:u w:val="single"/>
        </w:rPr>
        <w:tab/>
      </w:r>
      <w:r w:rsidR="00474CB3">
        <w:rPr>
          <w:rFonts w:ascii="Comic Sans MS" w:hAnsi="Comic Sans MS"/>
          <w:b/>
          <w:sz w:val="28"/>
          <w:szCs w:val="28"/>
          <w:u w:val="single"/>
        </w:rPr>
        <w:tab/>
      </w:r>
      <w:r w:rsidR="00474CB3">
        <w:rPr>
          <w:rFonts w:ascii="Comic Sans MS" w:hAnsi="Comic Sans MS"/>
          <w:b/>
          <w:sz w:val="28"/>
          <w:szCs w:val="28"/>
          <w:u w:val="single"/>
        </w:rPr>
        <w:tab/>
      </w:r>
    </w:p>
    <w:p w14:paraId="3AF68B8C" w14:textId="77777777" w:rsidR="00685242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1F543EB9" w14:textId="30E1A17A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 xml:space="preserve">Qu’est-ce qu’une </w:t>
      </w:r>
      <w:r w:rsidRPr="0060574C">
        <w:rPr>
          <w:rFonts w:ascii="Comic Sans MS" w:hAnsi="Comic Sans MS"/>
          <w:b/>
          <w:szCs w:val="28"/>
        </w:rPr>
        <w:t xml:space="preserve">charge </w:t>
      </w:r>
      <w:r w:rsidR="0060574C" w:rsidRPr="0060574C">
        <w:rPr>
          <w:rFonts w:ascii="Comic Sans MS" w:hAnsi="Comic Sans MS"/>
          <w:b/>
          <w:szCs w:val="28"/>
        </w:rPr>
        <w:t>électrique</w:t>
      </w:r>
      <w:r w:rsidR="0060574C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?</w:t>
      </w:r>
    </w:p>
    <w:p w14:paraId="7DF6EFE8" w14:textId="77777777" w:rsidR="00685242" w:rsidRPr="001C63C2" w:rsidRDefault="00685242" w:rsidP="00685242">
      <w:pPr>
        <w:ind w:left="360"/>
        <w:rPr>
          <w:rFonts w:ascii="Comic Sans MS" w:hAnsi="Comic Sans MS"/>
          <w:b/>
          <w:sz w:val="28"/>
          <w:szCs w:val="28"/>
        </w:rPr>
      </w:pPr>
    </w:p>
    <w:p w14:paraId="055E9A09" w14:textId="77777777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Comment l’électricité statique peut-elle être créée?</w:t>
      </w:r>
    </w:p>
    <w:p w14:paraId="1947FD66" w14:textId="77777777" w:rsidR="00685242" w:rsidRPr="00E13E83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79D0F962" w14:textId="77777777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Quelle est la différence entre </w:t>
      </w:r>
      <w:r w:rsidRPr="00E13E83">
        <w:rPr>
          <w:rFonts w:ascii="Comic Sans MS" w:hAnsi="Comic Sans MS"/>
          <w:b/>
        </w:rPr>
        <w:t>l’électricité statique</w:t>
      </w:r>
      <w:r>
        <w:rPr>
          <w:rFonts w:ascii="Comic Sans MS" w:hAnsi="Comic Sans MS"/>
        </w:rPr>
        <w:t xml:space="preserve"> et </w:t>
      </w:r>
      <w:r w:rsidRPr="00E13E83">
        <w:rPr>
          <w:rFonts w:ascii="Comic Sans MS" w:hAnsi="Comic Sans MS"/>
          <w:b/>
        </w:rPr>
        <w:t>l’électricité dynamique</w:t>
      </w:r>
      <w:r>
        <w:rPr>
          <w:rFonts w:ascii="Comic Sans MS" w:hAnsi="Comic Sans MS"/>
        </w:rPr>
        <w:t xml:space="preserve"> ?</w:t>
      </w:r>
    </w:p>
    <w:p w14:paraId="60FC21CE" w14:textId="77777777" w:rsidR="00685242" w:rsidRPr="00685242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43A9C9C1" w14:textId="77777777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Qu’est-ce qu’un </w:t>
      </w:r>
      <w:r w:rsidRPr="00685242">
        <w:rPr>
          <w:rFonts w:ascii="Comic Sans MS" w:hAnsi="Comic Sans MS"/>
          <w:b/>
        </w:rPr>
        <w:t>courant électrique</w:t>
      </w:r>
      <w:r>
        <w:rPr>
          <w:rFonts w:ascii="Comic Sans MS" w:hAnsi="Comic Sans MS"/>
        </w:rPr>
        <w:t xml:space="preserve"> ?</w:t>
      </w:r>
    </w:p>
    <w:p w14:paraId="63ADDCDC" w14:textId="77777777" w:rsidR="00685242" w:rsidRPr="006C55C1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1FFEC568" w14:textId="77777777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Quelles sont les </w:t>
      </w:r>
      <w:r w:rsidRPr="00E13E83">
        <w:rPr>
          <w:rFonts w:ascii="Comic Sans MS" w:hAnsi="Comic Sans MS"/>
          <w:b/>
        </w:rPr>
        <w:t>trois lois des charges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?</w:t>
      </w:r>
    </w:p>
    <w:p w14:paraId="0BE7E653" w14:textId="77777777" w:rsidR="00685242" w:rsidRPr="00113F7C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5A7BB2D3" w14:textId="77777777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Qu’est-ce qu’une </w:t>
      </w:r>
      <w:r w:rsidRPr="006C55C1">
        <w:rPr>
          <w:rFonts w:ascii="Comic Sans MS" w:hAnsi="Comic Sans MS"/>
          <w:b/>
        </w:rPr>
        <w:t>décharge électrique</w:t>
      </w:r>
      <w:r>
        <w:rPr>
          <w:rFonts w:ascii="Comic Sans MS" w:hAnsi="Comic Sans MS"/>
        </w:rPr>
        <w:t xml:space="preserve"> ou une « </w:t>
      </w:r>
      <w:r>
        <w:rPr>
          <w:rFonts w:ascii="Comic Sans MS" w:hAnsi="Comic Sans MS"/>
          <w:b/>
          <w:i/>
        </w:rPr>
        <w:t>mise à la terre</w:t>
      </w:r>
      <w:r w:rsidRPr="006C55C1">
        <w:rPr>
          <w:rFonts w:ascii="Comic Sans MS" w:hAnsi="Comic Sans MS"/>
          <w:b/>
          <w:i/>
        </w:rPr>
        <w:t> </w:t>
      </w:r>
      <w:r>
        <w:rPr>
          <w:rFonts w:ascii="Comic Sans MS" w:hAnsi="Comic Sans MS"/>
        </w:rPr>
        <w:t>» ?</w:t>
      </w:r>
    </w:p>
    <w:p w14:paraId="56883D17" w14:textId="77777777" w:rsidR="00685242" w:rsidRPr="006C55C1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439C7F89" w14:textId="20695C0B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Sois capable d’énumérer des </w:t>
      </w:r>
      <w:r w:rsidRPr="00FF74DB">
        <w:rPr>
          <w:rFonts w:ascii="Comic Sans MS" w:hAnsi="Comic Sans MS"/>
          <w:u w:val="single"/>
        </w:rPr>
        <w:t>utilités</w:t>
      </w:r>
      <w:r>
        <w:rPr>
          <w:rFonts w:ascii="Comic Sans MS" w:hAnsi="Comic Sans MS"/>
        </w:rPr>
        <w:t xml:space="preserve"> des charges électriques (</w:t>
      </w:r>
      <w:r w:rsidRPr="00BC67D4">
        <w:rPr>
          <w:rFonts w:ascii="Comic Sans MS" w:hAnsi="Comic Sans MS"/>
          <w:b/>
          <w:i/>
        </w:rPr>
        <w:t>p. ex</w:t>
      </w:r>
      <w:r w:rsidRPr="00B14C6B">
        <w:rPr>
          <w:rFonts w:ascii="Comic Sans MS" w:hAnsi="Comic Sans MS"/>
          <w:i/>
        </w:rPr>
        <w:t xml:space="preserve">. </w:t>
      </w:r>
      <w:r w:rsidR="0069793F">
        <w:rPr>
          <w:rFonts w:ascii="Comic Sans MS" w:hAnsi="Comic Sans MS"/>
          <w:i/>
        </w:rPr>
        <w:t xml:space="preserve">l’application de la </w:t>
      </w:r>
      <w:r w:rsidRPr="00B14C6B">
        <w:rPr>
          <w:rFonts w:ascii="Comic Sans MS" w:hAnsi="Comic Sans MS"/>
          <w:i/>
        </w:rPr>
        <w:t>peinture des voit</w:t>
      </w:r>
      <w:r w:rsidR="0069793F">
        <w:rPr>
          <w:rFonts w:ascii="Comic Sans MS" w:hAnsi="Comic Sans MS"/>
          <w:i/>
        </w:rPr>
        <w:t>ures,</w:t>
      </w:r>
      <w:r w:rsidR="00FF74DB">
        <w:rPr>
          <w:rFonts w:ascii="Comic Sans MS" w:hAnsi="Comic Sans MS"/>
          <w:i/>
        </w:rPr>
        <w:t xml:space="preserve"> les ioniseurs</w:t>
      </w:r>
      <w:proofErr w:type="gramStart"/>
      <w:r w:rsidR="00FF74DB">
        <w:rPr>
          <w:rFonts w:ascii="Comic Sans MS" w:hAnsi="Comic Sans MS"/>
          <w:i/>
        </w:rPr>
        <w:t>,</w:t>
      </w:r>
      <w:r w:rsidRPr="00B14C6B">
        <w:rPr>
          <w:rFonts w:ascii="Comic Sans MS" w:hAnsi="Comic Sans MS"/>
          <w:i/>
        </w:rPr>
        <w:t>…</w:t>
      </w:r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 xml:space="preserve"> </w:t>
      </w:r>
    </w:p>
    <w:p w14:paraId="65D57EFD" w14:textId="77777777" w:rsidR="00685242" w:rsidRPr="00B14C6B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5FDD898A" w14:textId="7E925DB6" w:rsidR="00E8054B" w:rsidRPr="00E8054B" w:rsidRDefault="00E8054B" w:rsidP="00685242">
      <w:pPr>
        <w:numPr>
          <w:ilvl w:val="0"/>
          <w:numId w:val="1"/>
        </w:numPr>
        <w:rPr>
          <w:rFonts w:ascii="Comic Sans MS" w:hAnsi="Comic Sans MS"/>
        </w:rPr>
      </w:pPr>
      <w:r w:rsidRPr="00E8054B">
        <w:rPr>
          <w:rFonts w:ascii="Comic Sans MS" w:hAnsi="Comic Sans MS"/>
        </w:rPr>
        <w:t xml:space="preserve">Qu’est-ce qu’un </w:t>
      </w:r>
      <w:r w:rsidRPr="00FF74DB">
        <w:rPr>
          <w:rFonts w:ascii="Comic Sans MS" w:hAnsi="Comic Sans MS"/>
          <w:b/>
        </w:rPr>
        <w:t>aimant</w:t>
      </w:r>
      <w:r w:rsidRPr="00E8054B">
        <w:rPr>
          <w:rFonts w:ascii="Comic Sans MS" w:hAnsi="Comic Sans MS"/>
        </w:rPr>
        <w:t xml:space="preserve"> ?  un </w:t>
      </w:r>
      <w:r w:rsidRPr="00FF74DB">
        <w:rPr>
          <w:rFonts w:ascii="Comic Sans MS" w:hAnsi="Comic Sans MS"/>
          <w:b/>
        </w:rPr>
        <w:t>électro-aimant</w:t>
      </w:r>
      <w:r w:rsidRPr="00E8054B">
        <w:rPr>
          <w:rFonts w:ascii="Comic Sans MS" w:hAnsi="Comic Sans MS"/>
        </w:rPr>
        <w:t xml:space="preserve"> ?</w:t>
      </w:r>
    </w:p>
    <w:p w14:paraId="50221863" w14:textId="77777777" w:rsidR="00E8054B" w:rsidRPr="00E8054B" w:rsidRDefault="00E8054B" w:rsidP="00E8054B">
      <w:pPr>
        <w:rPr>
          <w:rFonts w:ascii="Comic Sans MS" w:hAnsi="Comic Sans MS"/>
        </w:rPr>
      </w:pPr>
    </w:p>
    <w:p w14:paraId="212E0C16" w14:textId="34DE78D4" w:rsidR="00E8054B" w:rsidRPr="00E8054B" w:rsidRDefault="00E8054B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Identifie quelques façons que l’on peut </w:t>
      </w:r>
      <w:r w:rsidRPr="00FF74DB">
        <w:rPr>
          <w:rFonts w:ascii="Comic Sans MS" w:hAnsi="Comic Sans MS"/>
          <w:u w:val="single"/>
        </w:rPr>
        <w:t>modifier</w:t>
      </w:r>
      <w:r>
        <w:rPr>
          <w:rFonts w:ascii="Comic Sans MS" w:hAnsi="Comic Sans MS"/>
        </w:rPr>
        <w:t xml:space="preserve"> la force d’un électro-aimant.</w:t>
      </w:r>
    </w:p>
    <w:p w14:paraId="50F26C24" w14:textId="77777777" w:rsidR="00E8054B" w:rsidRDefault="00E8054B" w:rsidP="00E8054B">
      <w:pPr>
        <w:rPr>
          <w:rFonts w:ascii="Comic Sans MS" w:hAnsi="Comic Sans MS"/>
        </w:rPr>
      </w:pPr>
    </w:p>
    <w:p w14:paraId="4A75900B" w14:textId="61FC2B63" w:rsidR="00685242" w:rsidRPr="0069793F" w:rsidRDefault="00685242" w:rsidP="00685242">
      <w:pPr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</w:rPr>
        <w:t xml:space="preserve">Connais les </w:t>
      </w:r>
      <w:r w:rsidRPr="007B092D">
        <w:rPr>
          <w:rFonts w:ascii="Comic Sans MS" w:hAnsi="Comic Sans MS"/>
          <w:b/>
        </w:rPr>
        <w:t>4 composantes d’un circuit</w:t>
      </w:r>
      <w:r>
        <w:rPr>
          <w:rFonts w:ascii="Comic Sans MS" w:hAnsi="Comic Sans MS"/>
        </w:rPr>
        <w:t xml:space="preserve"> et sois capable </w:t>
      </w:r>
      <w:r w:rsidRPr="0069793F">
        <w:rPr>
          <w:rFonts w:ascii="Comic Sans MS" w:hAnsi="Comic Sans MS"/>
        </w:rPr>
        <w:t>d’interpréter un diagramme de circuit.</w:t>
      </w:r>
      <w:r w:rsidR="0069793F" w:rsidRPr="0069793F">
        <w:rPr>
          <w:rFonts w:ascii="Comic Sans MS" w:hAnsi="Comic Sans MS"/>
        </w:rPr>
        <w:t xml:space="preserve">  </w:t>
      </w:r>
      <w:r w:rsidR="0069793F">
        <w:rPr>
          <w:rFonts w:ascii="Comic Sans MS" w:hAnsi="Comic Sans MS"/>
        </w:rPr>
        <w:t xml:space="preserve"> (</w:t>
      </w:r>
      <w:r w:rsidR="0069793F" w:rsidRPr="0069793F">
        <w:rPr>
          <w:rFonts w:ascii="Comic Sans MS" w:hAnsi="Comic Sans MS"/>
          <w:i/>
        </w:rPr>
        <w:t xml:space="preserve">La </w:t>
      </w:r>
      <w:r w:rsidR="0069793F" w:rsidRPr="0069793F">
        <w:rPr>
          <w:rFonts w:ascii="Comic Sans MS" w:hAnsi="Comic Sans MS"/>
          <w:b/>
          <w:i/>
        </w:rPr>
        <w:t>charge</w:t>
      </w:r>
      <w:r w:rsidR="0069793F" w:rsidRPr="0069793F">
        <w:rPr>
          <w:rFonts w:ascii="Comic Sans MS" w:hAnsi="Comic Sans MS"/>
          <w:i/>
        </w:rPr>
        <w:t xml:space="preserve">, le </w:t>
      </w:r>
      <w:r w:rsidR="0069793F" w:rsidRPr="00843DA7">
        <w:rPr>
          <w:rFonts w:ascii="Comic Sans MS" w:hAnsi="Comic Sans MS"/>
          <w:b/>
          <w:i/>
        </w:rPr>
        <w:t>conduit</w:t>
      </w:r>
      <w:r w:rsidR="0069793F" w:rsidRPr="0069793F">
        <w:rPr>
          <w:rFonts w:ascii="Comic Sans MS" w:hAnsi="Comic Sans MS"/>
          <w:i/>
        </w:rPr>
        <w:t xml:space="preserve">, la </w:t>
      </w:r>
      <w:r w:rsidR="0069793F" w:rsidRPr="00843DA7">
        <w:rPr>
          <w:rFonts w:ascii="Comic Sans MS" w:hAnsi="Comic Sans MS"/>
          <w:b/>
          <w:i/>
        </w:rPr>
        <w:t>s</w:t>
      </w:r>
      <w:r w:rsidR="00843DA7" w:rsidRPr="00843DA7">
        <w:rPr>
          <w:rFonts w:ascii="Comic Sans MS" w:hAnsi="Comic Sans MS"/>
          <w:b/>
          <w:i/>
        </w:rPr>
        <w:t>ource d’énergie</w:t>
      </w:r>
      <w:r w:rsidR="00843DA7">
        <w:rPr>
          <w:rFonts w:ascii="Comic Sans MS" w:hAnsi="Comic Sans MS"/>
          <w:i/>
        </w:rPr>
        <w:t xml:space="preserve"> et la </w:t>
      </w:r>
      <w:r w:rsidR="00843DA7" w:rsidRPr="00843DA7">
        <w:rPr>
          <w:rFonts w:ascii="Comic Sans MS" w:hAnsi="Comic Sans MS"/>
          <w:b/>
          <w:i/>
        </w:rPr>
        <w:t>commande</w:t>
      </w:r>
      <w:r w:rsidR="0069793F" w:rsidRPr="0069793F">
        <w:rPr>
          <w:rFonts w:ascii="Comic Sans MS" w:hAnsi="Comic Sans MS"/>
          <w:i/>
        </w:rPr>
        <w:t>).</w:t>
      </w:r>
    </w:p>
    <w:p w14:paraId="62C2253D" w14:textId="77777777" w:rsidR="00E8054B" w:rsidRDefault="00E8054B" w:rsidP="00E8054B">
      <w:pPr>
        <w:rPr>
          <w:rFonts w:ascii="Comic Sans MS" w:hAnsi="Comic Sans MS"/>
          <w:b/>
          <w:sz w:val="28"/>
          <w:szCs w:val="28"/>
          <w:u w:val="single"/>
        </w:rPr>
      </w:pPr>
    </w:p>
    <w:p w14:paraId="55CE3488" w14:textId="3252AF98" w:rsidR="00E8054B" w:rsidRPr="00E8054B" w:rsidRDefault="00E8054B" w:rsidP="0068524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8054B">
        <w:rPr>
          <w:rFonts w:ascii="Comic Sans MS" w:hAnsi="Comic Sans MS"/>
        </w:rPr>
        <w:t xml:space="preserve">Quelle est la différence entre un </w:t>
      </w:r>
      <w:r w:rsidRPr="00E8054B">
        <w:rPr>
          <w:rFonts w:ascii="Comic Sans MS" w:hAnsi="Comic Sans MS"/>
          <w:b/>
        </w:rPr>
        <w:t>circuit en série</w:t>
      </w:r>
      <w:r w:rsidRPr="00E8054B">
        <w:rPr>
          <w:rFonts w:ascii="Comic Sans MS" w:hAnsi="Comic Sans MS"/>
        </w:rPr>
        <w:t xml:space="preserve"> et un </w:t>
      </w:r>
      <w:r w:rsidRPr="00E8054B">
        <w:rPr>
          <w:rFonts w:ascii="Comic Sans MS" w:hAnsi="Comic Sans MS"/>
          <w:b/>
        </w:rPr>
        <w:t>circuit en parallèle</w:t>
      </w:r>
      <w:r>
        <w:rPr>
          <w:rFonts w:ascii="Comic Sans MS" w:hAnsi="Comic Sans MS"/>
        </w:rPr>
        <w:t xml:space="preserve"> ?</w:t>
      </w:r>
    </w:p>
    <w:p w14:paraId="1B23D190" w14:textId="77777777" w:rsidR="00685242" w:rsidRPr="00B14C6B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482B3370" w14:textId="77777777" w:rsidR="00685242" w:rsidRPr="00685242" w:rsidRDefault="00685242" w:rsidP="00685242">
      <w:pPr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Cs w:val="28"/>
        </w:rPr>
        <w:t xml:space="preserve"> Qu’est-ce que la </w:t>
      </w:r>
      <w:r w:rsidRPr="00BC67D4">
        <w:rPr>
          <w:rFonts w:ascii="Comic Sans MS" w:hAnsi="Comic Sans MS"/>
          <w:b/>
          <w:szCs w:val="28"/>
        </w:rPr>
        <w:t>tension</w:t>
      </w:r>
      <w:r>
        <w:rPr>
          <w:rFonts w:ascii="Comic Sans MS" w:hAnsi="Comic Sans MS"/>
          <w:szCs w:val="28"/>
        </w:rPr>
        <w:t xml:space="preserve"> (</w:t>
      </w:r>
      <w:r w:rsidRPr="007B092D">
        <w:rPr>
          <w:rFonts w:ascii="Comic Sans MS" w:hAnsi="Comic Sans MS"/>
          <w:b/>
          <w:i/>
          <w:szCs w:val="28"/>
        </w:rPr>
        <w:t>différence de potentiel</w:t>
      </w:r>
      <w:r>
        <w:rPr>
          <w:rFonts w:ascii="Comic Sans MS" w:hAnsi="Comic Sans MS"/>
          <w:szCs w:val="28"/>
        </w:rPr>
        <w:t>) ?</w:t>
      </w:r>
    </w:p>
    <w:p w14:paraId="5D0577A6" w14:textId="77777777" w:rsidR="00E8054B" w:rsidRDefault="00E8054B" w:rsidP="00E8054B">
      <w:pPr>
        <w:rPr>
          <w:rFonts w:ascii="Comic Sans MS" w:hAnsi="Comic Sans MS"/>
          <w:b/>
          <w:i/>
          <w:sz w:val="28"/>
          <w:szCs w:val="28"/>
        </w:rPr>
      </w:pPr>
    </w:p>
    <w:p w14:paraId="2927200E" w14:textId="785EB951" w:rsidR="00E8054B" w:rsidRPr="00CB7061" w:rsidRDefault="00CB7061" w:rsidP="00685242">
      <w:pPr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Cs w:val="28"/>
        </w:rPr>
        <w:t xml:space="preserve">Qu’est-ce que la </w:t>
      </w:r>
      <w:r w:rsidRPr="00CB7061">
        <w:rPr>
          <w:rFonts w:ascii="Comic Sans MS" w:hAnsi="Comic Sans MS"/>
          <w:b/>
          <w:szCs w:val="28"/>
        </w:rPr>
        <w:t>résistance</w:t>
      </w:r>
      <w:r>
        <w:rPr>
          <w:rFonts w:ascii="Comic Sans MS" w:hAnsi="Comic Sans MS"/>
          <w:szCs w:val="28"/>
        </w:rPr>
        <w:t xml:space="preserve"> ?</w:t>
      </w:r>
    </w:p>
    <w:p w14:paraId="3339F3C7" w14:textId="77777777" w:rsidR="00CB7061" w:rsidRDefault="00CB7061" w:rsidP="00CB7061">
      <w:pPr>
        <w:rPr>
          <w:rFonts w:ascii="Comic Sans MS" w:hAnsi="Comic Sans MS"/>
          <w:b/>
          <w:i/>
          <w:sz w:val="28"/>
          <w:szCs w:val="28"/>
        </w:rPr>
      </w:pPr>
    </w:p>
    <w:p w14:paraId="6CF8A0F9" w14:textId="3CE47630" w:rsidR="00685242" w:rsidRPr="00CB7061" w:rsidRDefault="00685242" w:rsidP="00CB7061">
      <w:pPr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CB7061">
        <w:rPr>
          <w:rFonts w:ascii="Comic Sans MS" w:hAnsi="Comic Sans MS"/>
          <w:szCs w:val="28"/>
        </w:rPr>
        <w:t>Revoir l’activité « planches à neige et circuits électriques</w:t>
      </w:r>
      <w:r w:rsidR="00CB7061">
        <w:rPr>
          <w:rFonts w:ascii="Comic Sans MS" w:hAnsi="Comic Sans MS"/>
          <w:szCs w:val="28"/>
        </w:rPr>
        <w:t> »</w:t>
      </w:r>
    </w:p>
    <w:p w14:paraId="659FBF59" w14:textId="77777777" w:rsidR="00E8054B" w:rsidRDefault="00E8054B" w:rsidP="00E8054B">
      <w:pPr>
        <w:jc w:val="center"/>
        <w:rPr>
          <w:rFonts w:ascii="Comic Sans MS" w:hAnsi="Comic Sans MS"/>
          <w:b/>
          <w:i/>
          <w:szCs w:val="28"/>
        </w:rPr>
      </w:pPr>
    </w:p>
    <w:p w14:paraId="54CC61B8" w14:textId="77777777" w:rsidR="005766ED" w:rsidRDefault="005766ED" w:rsidP="00E8054B">
      <w:pPr>
        <w:jc w:val="center"/>
        <w:rPr>
          <w:rFonts w:ascii="Comic Sans MS" w:hAnsi="Comic Sans MS"/>
          <w:b/>
          <w:i/>
          <w:szCs w:val="28"/>
        </w:rPr>
      </w:pPr>
    </w:p>
    <w:p w14:paraId="3FCDBA04" w14:textId="77777777" w:rsidR="005766ED" w:rsidRDefault="005766ED" w:rsidP="00E8054B">
      <w:pPr>
        <w:jc w:val="center"/>
        <w:rPr>
          <w:rFonts w:ascii="Comic Sans MS" w:hAnsi="Comic Sans MS"/>
          <w:b/>
          <w:i/>
          <w:szCs w:val="28"/>
        </w:rPr>
      </w:pPr>
    </w:p>
    <w:p w14:paraId="5266140D" w14:textId="77777777" w:rsidR="005766ED" w:rsidRDefault="005766ED" w:rsidP="00E8054B">
      <w:pPr>
        <w:jc w:val="center"/>
        <w:rPr>
          <w:rFonts w:ascii="Comic Sans MS" w:hAnsi="Comic Sans MS"/>
          <w:b/>
          <w:i/>
          <w:szCs w:val="28"/>
        </w:rPr>
      </w:pPr>
    </w:p>
    <w:p w14:paraId="5AFC9CE9" w14:textId="77777777" w:rsidR="0060574C" w:rsidRDefault="0060574C" w:rsidP="00E8054B">
      <w:pPr>
        <w:jc w:val="center"/>
        <w:rPr>
          <w:rFonts w:ascii="Comic Sans MS" w:hAnsi="Comic Sans MS"/>
          <w:b/>
          <w:i/>
          <w:szCs w:val="28"/>
        </w:rPr>
      </w:pPr>
      <w:bookmarkStart w:id="0" w:name="_GoBack"/>
      <w:bookmarkEnd w:id="0"/>
    </w:p>
    <w:p w14:paraId="19444FD8" w14:textId="29A82D07" w:rsidR="00685242" w:rsidRPr="00C148BF" w:rsidRDefault="00685242" w:rsidP="00685242">
      <w:pPr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</w:rPr>
        <w:lastRenderedPageBreak/>
        <w:t>Sois capable d’utilisez les triangles pour calculer les mesures concernant l’électricité (</w:t>
      </w:r>
      <w:r>
        <w:rPr>
          <w:rFonts w:ascii="Comic Sans MS" w:hAnsi="Comic Sans MS"/>
          <w:b/>
          <w:i/>
        </w:rPr>
        <w:t>p.</w:t>
      </w:r>
      <w:r w:rsidRPr="007B092D">
        <w:rPr>
          <w:rFonts w:ascii="Comic Sans MS" w:hAnsi="Comic Sans MS"/>
          <w:b/>
          <w:i/>
        </w:rPr>
        <w:t>ex</w:t>
      </w:r>
      <w:r w:rsidRPr="00B14C6B">
        <w:rPr>
          <w:rFonts w:ascii="Comic Sans MS" w:hAnsi="Comic Sans MS"/>
          <w:i/>
        </w:rPr>
        <w:t>.  calculer les ampères, la tension, les volts,</w:t>
      </w:r>
      <w:r>
        <w:rPr>
          <w:rFonts w:ascii="Comic Sans MS" w:hAnsi="Comic Sans MS"/>
          <w:i/>
        </w:rPr>
        <w:t xml:space="preserve"> </w:t>
      </w:r>
      <w:r w:rsidR="00CB7061">
        <w:rPr>
          <w:rFonts w:ascii="Comic Sans MS" w:hAnsi="Comic Sans MS"/>
          <w:i/>
        </w:rPr>
        <w:t xml:space="preserve">la résistance, la </w:t>
      </w:r>
      <w:r>
        <w:rPr>
          <w:rFonts w:ascii="Comic Sans MS" w:hAnsi="Comic Sans MS"/>
          <w:i/>
        </w:rPr>
        <w:t>puissance,</w:t>
      </w:r>
      <w:r w:rsidRPr="00B14C6B">
        <w:rPr>
          <w:rFonts w:ascii="Comic Sans MS" w:hAnsi="Comic Sans MS"/>
          <w:i/>
        </w:rPr>
        <w:t xml:space="preserve"> etc.</w:t>
      </w:r>
      <w:r>
        <w:rPr>
          <w:rFonts w:ascii="Comic Sans MS" w:hAnsi="Comic Sans MS"/>
        </w:rPr>
        <w:t xml:space="preserve">) </w:t>
      </w:r>
      <w:r w:rsidRPr="007B092D">
        <w:rPr>
          <w:rFonts w:ascii="Comic Sans MS" w:hAnsi="Comic Sans MS"/>
          <w:b/>
          <w:i/>
        </w:rPr>
        <w:t>*Je vo</w:t>
      </w:r>
      <w:r w:rsidR="00CB7061">
        <w:rPr>
          <w:rFonts w:ascii="Comic Sans MS" w:hAnsi="Comic Sans MS"/>
          <w:b/>
          <w:i/>
        </w:rPr>
        <w:t>us recommande de mémoriser les</w:t>
      </w:r>
      <w:r w:rsidRPr="007B092D">
        <w:rPr>
          <w:rFonts w:ascii="Comic Sans MS" w:hAnsi="Comic Sans MS"/>
          <w:b/>
          <w:i/>
        </w:rPr>
        <w:t xml:space="preserve"> triangles</w:t>
      </w:r>
      <w:r>
        <w:rPr>
          <w:rFonts w:ascii="Comic Sans MS" w:hAnsi="Comic Sans MS"/>
          <w:b/>
          <w:i/>
        </w:rPr>
        <w:t xml:space="preserve"> que nous avons vu à date</w:t>
      </w:r>
      <w:r w:rsidRPr="007B092D">
        <w:rPr>
          <w:rFonts w:ascii="Comic Sans MS" w:hAnsi="Comic Sans MS"/>
          <w:b/>
          <w:i/>
        </w:rPr>
        <w:t xml:space="preserve"> afin d’éviter des erreurs de manipulation </w:t>
      </w:r>
      <w:r>
        <w:rPr>
          <w:rFonts w:ascii="Comic Sans MS" w:hAnsi="Comic Sans MS"/>
          <w:b/>
          <w:i/>
        </w:rPr>
        <w:t>des formules lorsque vous effectuez</w:t>
      </w:r>
      <w:r w:rsidR="00C148BF">
        <w:rPr>
          <w:rFonts w:ascii="Comic Sans MS" w:hAnsi="Comic Sans MS"/>
          <w:b/>
          <w:i/>
        </w:rPr>
        <w:t xml:space="preserve"> vos calculs (ci-dessous</w:t>
      </w:r>
      <w:r w:rsidR="00AB18DE">
        <w:rPr>
          <w:rFonts w:ascii="Comic Sans MS" w:hAnsi="Comic Sans MS"/>
          <w:b/>
          <w:i/>
        </w:rPr>
        <w:t>).</w:t>
      </w:r>
    </w:p>
    <w:p w14:paraId="33D4295B" w14:textId="77777777" w:rsidR="00C148BF" w:rsidRPr="00C148BF" w:rsidRDefault="00C148BF" w:rsidP="00C148BF">
      <w:pPr>
        <w:ind w:left="360"/>
        <w:rPr>
          <w:rFonts w:ascii="Comic Sans MS" w:hAnsi="Comic Sans MS"/>
          <w:b/>
          <w:i/>
          <w:sz w:val="28"/>
          <w:szCs w:val="28"/>
        </w:rPr>
      </w:pPr>
    </w:p>
    <w:p w14:paraId="7D99C1C0" w14:textId="0D92D73D" w:rsidR="00C148BF" w:rsidRPr="00C148BF" w:rsidRDefault="00C148BF" w:rsidP="00685242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48BF">
        <w:rPr>
          <w:rFonts w:ascii="Comic Sans MS" w:hAnsi="Comic Sans MS"/>
        </w:rPr>
        <w:t>Sois capable de calculer et comparer le pourcentage de rendement de différents appareils électriques.</w:t>
      </w:r>
    </w:p>
    <w:p w14:paraId="6CB7CDC9" w14:textId="77777777" w:rsidR="00685242" w:rsidRDefault="00685242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15306B86" w14:textId="77777777" w:rsidR="00C148BF" w:rsidRDefault="00C148BF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1CB79A74" w14:textId="77777777" w:rsidR="00AB18DE" w:rsidRPr="00AB18DE" w:rsidRDefault="00AB18DE" w:rsidP="00685242">
      <w:pPr>
        <w:rPr>
          <w:rFonts w:ascii="Comic Sans MS" w:hAnsi="Comic Sans MS"/>
          <w:b/>
          <w:sz w:val="28"/>
          <w:szCs w:val="28"/>
        </w:rPr>
      </w:pPr>
    </w:p>
    <w:p w14:paraId="4AAD1DA5" w14:textId="3B0EA776" w:rsidR="00AB18DE" w:rsidRDefault="00AB18DE" w:rsidP="00685242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</w:t>
      </w:r>
      <w:r>
        <w:rPr>
          <w:rFonts w:ascii="Comic Sans MS" w:hAnsi="Comic Sans MS"/>
          <w:b/>
          <w:i/>
          <w:noProof/>
          <w:sz w:val="28"/>
          <w:szCs w:val="28"/>
          <w:lang w:val="fr-FR" w:eastAsia="fr-FR"/>
        </w:rPr>
        <w:drawing>
          <wp:inline distT="0" distB="0" distL="0" distR="0" wp14:anchorId="65224F0B" wp14:editId="137A7A0F">
            <wp:extent cx="1259486" cy="1598295"/>
            <wp:effectExtent l="0" t="0" r="10795" b="1905"/>
            <wp:docPr id="1" name="Image 1" descr="Disque Dur:Users:lynn.fisher:Desktop: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P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86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8"/>
          <w:szCs w:val="28"/>
        </w:rPr>
        <w:t xml:space="preserve">        </w:t>
      </w:r>
      <w:r>
        <w:rPr>
          <w:rFonts w:ascii="Comic Sans MS" w:hAnsi="Comic Sans MS"/>
          <w:b/>
          <w:i/>
          <w:noProof/>
          <w:sz w:val="28"/>
          <w:szCs w:val="28"/>
          <w:lang w:val="fr-FR" w:eastAsia="fr-FR"/>
        </w:rPr>
        <w:drawing>
          <wp:inline distT="0" distB="0" distL="0" distR="0" wp14:anchorId="685B0083" wp14:editId="0CD0D043">
            <wp:extent cx="1284087" cy="1627505"/>
            <wp:effectExtent l="0" t="0" r="11430" b="0"/>
            <wp:docPr id="2" name="Image 2" descr="Disque Dur:Users:lynn.fisher:Desktop:P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P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87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3900" w14:textId="77777777" w:rsidR="00CB7061" w:rsidRDefault="00CB7061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3A1A6D7F" w14:textId="10DE5F18" w:rsidR="00CB7061" w:rsidRDefault="00F715D4" w:rsidP="00685242">
      <w:pPr>
        <w:rPr>
          <w:rFonts w:ascii="Comic Sans MS" w:hAnsi="Comic Sans MS"/>
          <w:b/>
          <w:i/>
          <w:sz w:val="28"/>
          <w:szCs w:val="28"/>
        </w:rPr>
      </w:pPr>
      <w:r w:rsidRPr="00FA63D5">
        <w:rPr>
          <w:rFonts w:ascii="Comic Sans MS" w:hAnsi="Comic Sans MS"/>
          <w:b/>
          <w:i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700A8C9" wp14:editId="3DF2E3CD">
            <wp:simplePos x="0" y="0"/>
            <wp:positionH relativeFrom="column">
              <wp:posOffset>1714500</wp:posOffset>
            </wp:positionH>
            <wp:positionV relativeFrom="paragraph">
              <wp:posOffset>-3810</wp:posOffset>
            </wp:positionV>
            <wp:extent cx="1449705" cy="1844675"/>
            <wp:effectExtent l="0" t="0" r="0" b="9525"/>
            <wp:wrapNone/>
            <wp:docPr id="5" name="Image 5" descr="Disque Dur:Users:lynn.fisher:Desktop:v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v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7954" w14:textId="3DB62CB8" w:rsidR="00CB7061" w:rsidRDefault="00CB7061" w:rsidP="00FA63D5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29C59890" w14:textId="77777777" w:rsidR="00F715D4" w:rsidRDefault="00F715D4" w:rsidP="00FA63D5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2A19FF46" w14:textId="66FA7F56" w:rsidR="00F715D4" w:rsidRDefault="00F715D4" w:rsidP="00F715D4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                             </w:t>
      </w:r>
      <w:r w:rsidRPr="00F715D4">
        <w:rPr>
          <w:rFonts w:ascii="Comic Sans MS" w:hAnsi="Comic Sans MS"/>
          <w:i/>
          <w:sz w:val="40"/>
          <w:szCs w:val="40"/>
        </w:rPr>
        <w:t xml:space="preserve">V     </w:t>
      </w:r>
    </w:p>
    <w:p w14:paraId="1C7A9692" w14:textId="19A25C5D" w:rsidR="00F715D4" w:rsidRPr="00F715D4" w:rsidRDefault="00F715D4" w:rsidP="00F715D4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                           I   </w:t>
      </w:r>
      <w:r w:rsidRPr="00F715D4">
        <w:rPr>
          <w:rFonts w:ascii="Comic Sans MS" w:hAnsi="Comic Sans MS"/>
          <w:i/>
          <w:sz w:val="40"/>
          <w:szCs w:val="40"/>
        </w:rPr>
        <w:t>R</w:t>
      </w:r>
    </w:p>
    <w:p w14:paraId="311C2671" w14:textId="1ADEC6CE" w:rsidR="005766ED" w:rsidRDefault="005766ED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1FFB9039" w14:textId="77777777" w:rsidR="005766ED" w:rsidRDefault="005766ED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25265D57" w14:textId="77777777" w:rsidR="00CB7061" w:rsidRDefault="00CB7061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6E57240C" w14:textId="77777777" w:rsidR="00AB18DE" w:rsidRDefault="00AB18DE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200EC9C9" w14:textId="77777777" w:rsidR="00AB18DE" w:rsidRPr="00685242" w:rsidRDefault="00AB18DE" w:rsidP="00685242">
      <w:pPr>
        <w:rPr>
          <w:rFonts w:ascii="Comic Sans MS" w:hAnsi="Comic Sans MS"/>
          <w:b/>
          <w:i/>
          <w:sz w:val="28"/>
          <w:szCs w:val="28"/>
        </w:rPr>
      </w:pPr>
    </w:p>
    <w:p w14:paraId="5D87A7FA" w14:textId="77777777" w:rsidR="00685242" w:rsidRPr="00B14C6B" w:rsidRDefault="00685242" w:rsidP="00685242">
      <w:pPr>
        <w:rPr>
          <w:rFonts w:ascii="Comic Sans MS" w:hAnsi="Comic Sans MS"/>
          <w:b/>
          <w:sz w:val="28"/>
          <w:szCs w:val="28"/>
        </w:rPr>
      </w:pPr>
    </w:p>
    <w:p w14:paraId="27FCBBD0" w14:textId="77777777" w:rsidR="00685242" w:rsidRDefault="00685242" w:rsidP="00685242">
      <w:pPr>
        <w:rPr>
          <w:rFonts w:ascii="Comic Sans MS" w:hAnsi="Comic Sans MS"/>
        </w:rPr>
      </w:pPr>
    </w:p>
    <w:p w14:paraId="5CBDBCE9" w14:textId="77777777" w:rsidR="00685242" w:rsidRDefault="00685242" w:rsidP="00685242"/>
    <w:p w14:paraId="76052EAD" w14:textId="77777777" w:rsidR="00327282" w:rsidRDefault="00327282"/>
    <w:sectPr w:rsidR="00327282" w:rsidSect="00E80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C21"/>
    <w:multiLevelType w:val="hybridMultilevel"/>
    <w:tmpl w:val="73CE2D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23580A"/>
    <w:multiLevelType w:val="hybridMultilevel"/>
    <w:tmpl w:val="673E3BFC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2"/>
    <w:rsid w:val="00280A93"/>
    <w:rsid w:val="00327282"/>
    <w:rsid w:val="003949AF"/>
    <w:rsid w:val="00474CB3"/>
    <w:rsid w:val="005766ED"/>
    <w:rsid w:val="0060574C"/>
    <w:rsid w:val="00685242"/>
    <w:rsid w:val="0069793F"/>
    <w:rsid w:val="006D42FC"/>
    <w:rsid w:val="00843DA7"/>
    <w:rsid w:val="00AB18DE"/>
    <w:rsid w:val="00C148BF"/>
    <w:rsid w:val="00CB7061"/>
    <w:rsid w:val="00E8054B"/>
    <w:rsid w:val="00F715D4"/>
    <w:rsid w:val="00FA63D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6B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42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8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DE"/>
    <w:rPr>
      <w:rFonts w:ascii="Lucida Grande" w:eastAsia="Times New Roman" w:hAnsi="Lucida Grande" w:cs="Lucida Grande"/>
      <w:sz w:val="18"/>
      <w:szCs w:val="18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42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8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DE"/>
    <w:rPr>
      <w:rFonts w:ascii="Lucida Grande" w:eastAsia="Times New Roman" w:hAnsi="Lucida Grande" w:cs="Lucida Grande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1342</Characters>
  <Application>Microsoft Macintosh Word</Application>
  <DocSecurity>0</DocSecurity>
  <Lines>11</Lines>
  <Paragraphs>3</Paragraphs>
  <ScaleCrop>false</ScaleCrop>
  <Company>CSUD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FrancoSud</cp:lastModifiedBy>
  <cp:revision>2</cp:revision>
  <cp:lastPrinted>2014-03-14T21:45:00Z</cp:lastPrinted>
  <dcterms:created xsi:type="dcterms:W3CDTF">2016-04-19T19:42:00Z</dcterms:created>
  <dcterms:modified xsi:type="dcterms:W3CDTF">2016-04-19T19:42:00Z</dcterms:modified>
</cp:coreProperties>
</file>